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AB63" w14:textId="75A8365A" w:rsidR="0077695E" w:rsidRPr="0055565A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5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5565A" w:rsidRPr="0055565A">
        <w:rPr>
          <w:rStyle w:val="ad"/>
          <w:rFonts w:ascii="Times New Roman" w:hAnsi="Times New Roman" w:cs="Times New Roman"/>
        </w:rPr>
        <w:endnoteReference w:id="1"/>
      </w:r>
    </w:p>
    <w:p w14:paraId="03079DCE" w14:textId="5F81B996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 xml:space="preserve"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(неурегулированной) </w:t>
      </w:r>
      <w:r w:rsidRPr="00F36632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по денежным обязательствам</w:t>
      </w:r>
      <w:r w:rsidRPr="00F36632">
        <w:rPr>
          <w:rFonts w:ascii="Times New Roman" w:hAnsi="Times New Roman" w:cs="Times New Roman"/>
          <w:b/>
          <w:sz w:val="28"/>
          <w:szCs w:val="28"/>
        </w:rPr>
        <w:t xml:space="preserve"> перед Новосибирской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областью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0EABC157" w14:textId="360E23CB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D61193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D61193" w:rsidRDefault="0077695E" w:rsidP="00D61193">
            <w:pPr>
              <w:pStyle w:val="ConsPlusNormal"/>
              <w:ind w:left="-133" w:right="-193" w:firstLine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Нормативный правовой акт Новосибирской области, </w:t>
            </w:r>
          </w:p>
          <w:p w14:paraId="39985A11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которым юридическому лицу (индивидуальному предпринимателю) предоставлены средства </w:t>
            </w:r>
          </w:p>
          <w:p w14:paraId="183C38E1" w14:textId="10DE420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и юридическим лицом (индивидуальным предпринимателем), </w:t>
            </w:r>
          </w:p>
          <w:p w14:paraId="132FE34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на предоставление </w:t>
            </w:r>
          </w:p>
          <w:p w14:paraId="595ED08D" w14:textId="2FB022B2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Договоры (контракты), </w:t>
            </w:r>
          </w:p>
          <w:p w14:paraId="209755EA" w14:textId="1A362158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 рамках соглашения (договора)</w:t>
            </w:r>
          </w:p>
        </w:tc>
      </w:tr>
      <w:tr w:rsidR="00DF3A03" w:rsidRPr="00D61193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D61193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D61193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Pr="00D6119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  <w:p w14:paraId="085A663C" w14:textId="349A3185" w:rsidR="0077695E" w:rsidRPr="00D61193" w:rsidRDefault="0077695E" w:rsidP="00D61193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предоставления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D61193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D61193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D61193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6D704D9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D61193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D61193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D61193" w:rsidRDefault="0077695E" w:rsidP="00D61193">
            <w:pPr>
              <w:pStyle w:val="ConsPlusNormal"/>
              <w:ind w:right="-94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</w:tr>
      <w:tr w:rsidR="00DF3A03" w:rsidRPr="00D61193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Pr="00D6119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 том </w:t>
            </w:r>
          </w:p>
          <w:p w14:paraId="0D76EB69" w14:textId="1A6A8832" w:rsidR="0077695E" w:rsidRPr="00D61193" w:rsidRDefault="0077695E" w:rsidP="00D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числе просроченная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D61193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85" w:type="dxa"/>
          </w:tcPr>
          <w:p w14:paraId="2D52CF81" w14:textId="43F4FBAD" w:rsidR="002E2A93" w:rsidRPr="00D611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</w:t>
            </w:r>
          </w:p>
          <w:p w14:paraId="02B29190" w14:textId="4F27C673" w:rsidR="0077695E" w:rsidRPr="00D61193" w:rsidRDefault="0077695E" w:rsidP="00D61193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просроченная</w:t>
            </w:r>
          </w:p>
        </w:tc>
      </w:tr>
      <w:tr w:rsidR="00DF3A03" w:rsidRPr="00D61193" w14:paraId="524F2D61" w14:textId="77777777" w:rsidTr="00DF3A03">
        <w:tc>
          <w:tcPr>
            <w:tcW w:w="2211" w:type="dxa"/>
          </w:tcPr>
          <w:p w14:paraId="2FB757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A03" w:rsidRPr="00D61193" w14:paraId="5042BD6A" w14:textId="77777777" w:rsidTr="00DF3A03">
        <w:tc>
          <w:tcPr>
            <w:tcW w:w="2211" w:type="dxa"/>
          </w:tcPr>
          <w:p w14:paraId="428CB496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2A4D8E" w14:textId="4D4F9982" w:rsidR="00A13E7B" w:rsidRDefault="00A13E7B" w:rsidP="0077695E">
      <w:pPr>
        <w:pStyle w:val="ConsPlusNonformat"/>
        <w:jc w:val="both"/>
        <w:rPr>
          <w:rFonts w:ascii="Times New Roman" w:hAnsi="Times New Roman" w:cs="Times New Roman"/>
        </w:rPr>
      </w:pP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>(подпись)</w:t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(отчество – при наличии</w:t>
      </w:r>
      <w:r w:rsidRPr="00A13E7B">
        <w:rPr>
          <w:rFonts w:ascii="Times New Roman" w:hAnsi="Times New Roman" w:cs="Times New Roman"/>
        </w:rPr>
        <w:t>)</w:t>
      </w:r>
    </w:p>
    <w:p w14:paraId="7B8F64F5" w14:textId="5F6FD424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</w:p>
    <w:sectPr w:rsidR="0077695E" w:rsidRPr="00422705" w:rsidSect="00D61193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B9D8" w14:textId="77777777" w:rsidR="0018616F" w:rsidRDefault="0018616F" w:rsidP="00291155">
      <w:pPr>
        <w:spacing w:after="0" w:line="240" w:lineRule="auto"/>
      </w:pPr>
      <w:r>
        <w:separator/>
      </w:r>
    </w:p>
  </w:endnote>
  <w:endnote w:type="continuationSeparator" w:id="0">
    <w:p w14:paraId="0318A3C7" w14:textId="77777777" w:rsidR="0018616F" w:rsidRDefault="0018616F" w:rsidP="00291155">
      <w:pPr>
        <w:spacing w:after="0" w:line="240" w:lineRule="auto"/>
      </w:pPr>
      <w:r>
        <w:continuationSeparator/>
      </w:r>
    </w:p>
  </w:endnote>
  <w:endnote w:id="1">
    <w:p w14:paraId="513A13C7" w14:textId="0D08123E" w:rsidR="0055565A" w:rsidRPr="0055565A" w:rsidRDefault="0055565A" w:rsidP="0055565A">
      <w:pPr>
        <w:pStyle w:val="ab"/>
        <w:rPr>
          <w:rFonts w:ascii="Times New Roman" w:hAnsi="Times New Roman" w:cs="Times New Roman"/>
          <w:sz w:val="16"/>
          <w:szCs w:val="16"/>
        </w:rPr>
      </w:pPr>
      <w:r w:rsidRPr="0055565A">
        <w:rPr>
          <w:rStyle w:val="ad"/>
          <w:rFonts w:ascii="Times New Roman" w:hAnsi="Times New Roman" w:cs="Times New Roman"/>
        </w:rPr>
        <w:endnoteRef/>
      </w:r>
      <w:r w:rsidRPr="0055565A">
        <w:rPr>
          <w:rFonts w:ascii="Times New Roman" w:hAnsi="Times New Roman" w:cs="Times New Roman"/>
        </w:rPr>
        <w:t xml:space="preserve"> </w:t>
      </w:r>
      <w:r w:rsidRPr="0055565A">
        <w:rPr>
          <w:rFonts w:ascii="Times New Roman" w:hAnsi="Times New Roman" w:cs="Times New Roman"/>
          <w:sz w:val="16"/>
          <w:szCs w:val="16"/>
        </w:rPr>
        <w:t xml:space="preserve">Установлена постановлением Правительства Новосибирской области от 23.04.2012 № 212-п (ред. от </w:t>
      </w:r>
      <w:r w:rsidR="008109E5">
        <w:rPr>
          <w:rFonts w:ascii="Times New Roman" w:hAnsi="Times New Roman" w:cs="Times New Roman"/>
          <w:sz w:val="16"/>
          <w:szCs w:val="16"/>
        </w:rPr>
        <w:t>1</w:t>
      </w:r>
      <w:r w:rsidR="008977E6">
        <w:rPr>
          <w:rFonts w:ascii="Times New Roman" w:hAnsi="Times New Roman" w:cs="Times New Roman"/>
          <w:sz w:val="16"/>
          <w:szCs w:val="16"/>
        </w:rPr>
        <w:t>4</w:t>
      </w:r>
      <w:r w:rsidR="008109E5">
        <w:rPr>
          <w:rFonts w:ascii="Times New Roman" w:hAnsi="Times New Roman" w:cs="Times New Roman"/>
          <w:sz w:val="16"/>
          <w:szCs w:val="16"/>
        </w:rPr>
        <w:t>.0</w:t>
      </w:r>
      <w:r w:rsidR="008977E6">
        <w:rPr>
          <w:rFonts w:ascii="Times New Roman" w:hAnsi="Times New Roman" w:cs="Times New Roman"/>
          <w:sz w:val="16"/>
          <w:szCs w:val="16"/>
        </w:rPr>
        <w:t>3</w:t>
      </w:r>
      <w:r w:rsidRPr="0055565A">
        <w:rPr>
          <w:rFonts w:ascii="Times New Roman" w:hAnsi="Times New Roman" w:cs="Times New Roman"/>
          <w:sz w:val="16"/>
          <w:szCs w:val="16"/>
        </w:rPr>
        <w:t>.202</w:t>
      </w:r>
      <w:r w:rsidR="008977E6">
        <w:rPr>
          <w:rFonts w:ascii="Times New Roman" w:hAnsi="Times New Roman" w:cs="Times New Roman"/>
          <w:sz w:val="16"/>
          <w:szCs w:val="16"/>
        </w:rPr>
        <w:t>3</w:t>
      </w:r>
      <w:bookmarkStart w:id="0" w:name="_GoBack"/>
      <w:bookmarkEnd w:id="0"/>
      <w:r w:rsidRPr="0055565A">
        <w:rPr>
          <w:rFonts w:ascii="Times New Roman" w:hAnsi="Times New Roman" w:cs="Times New Roman"/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30BD" w14:textId="77777777" w:rsidR="0018616F" w:rsidRDefault="0018616F" w:rsidP="00291155">
      <w:pPr>
        <w:spacing w:after="0" w:line="240" w:lineRule="auto"/>
      </w:pPr>
      <w:r>
        <w:separator/>
      </w:r>
    </w:p>
  </w:footnote>
  <w:footnote w:type="continuationSeparator" w:id="0">
    <w:p w14:paraId="11248AF4" w14:textId="77777777" w:rsidR="0018616F" w:rsidRDefault="0018616F" w:rsidP="002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4508F7D2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8977E6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616F"/>
    <w:rsid w:val="00187C09"/>
    <w:rsid w:val="001B05E3"/>
    <w:rsid w:val="001F4501"/>
    <w:rsid w:val="001F5256"/>
    <w:rsid w:val="00205032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5565A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86E25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09E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7E6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3E7B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044A5"/>
    <w:rsid w:val="00B26E0E"/>
    <w:rsid w:val="00B421E1"/>
    <w:rsid w:val="00B44621"/>
    <w:rsid w:val="00B550AC"/>
    <w:rsid w:val="00B5542B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235B"/>
    <w:rsid w:val="00BE69BD"/>
    <w:rsid w:val="00BF1D06"/>
    <w:rsid w:val="00BF4511"/>
    <w:rsid w:val="00C23D05"/>
    <w:rsid w:val="00C3701A"/>
    <w:rsid w:val="00C40CDA"/>
    <w:rsid w:val="00C53209"/>
    <w:rsid w:val="00C55EA8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1193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8B6C93-C3D0-4F58-90E4-507EC673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6</cp:revision>
  <cp:lastPrinted>2021-08-31T04:58:00Z</cp:lastPrinted>
  <dcterms:created xsi:type="dcterms:W3CDTF">2021-09-13T08:40:00Z</dcterms:created>
  <dcterms:modified xsi:type="dcterms:W3CDTF">2023-07-21T05:00:00Z</dcterms:modified>
</cp:coreProperties>
</file>